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0E497965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6568FE">
        <w:rPr>
          <w:rFonts w:ascii="Verdana" w:hAnsi="Verdana"/>
        </w:rPr>
        <w:t>19.12.2025r.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69C06EB6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0C2A46">
        <w:rPr>
          <w:b/>
        </w:rPr>
        <w:t>neurologii.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4D5D265E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0C2A46">
        <w:rPr>
          <w:rFonts w:ascii="Georgia" w:hAnsi="Georgia"/>
          <w:sz w:val="22"/>
          <w:szCs w:val="22"/>
        </w:rPr>
        <w:t>19.12.2025r.</w:t>
      </w:r>
      <w:bookmarkStart w:id="0" w:name="_GoBack"/>
      <w:bookmarkEnd w:id="0"/>
      <w:r w:rsidRPr="00936758">
        <w:rPr>
          <w:rFonts w:ascii="Georgia" w:hAnsi="Georgia"/>
          <w:bCs/>
          <w:color w:val="000000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396CFE0F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0C2A46">
        <w:rPr>
          <w:rFonts w:ascii="Georgia" w:hAnsi="Georgia"/>
          <w:sz w:val="22"/>
          <w:szCs w:val="22"/>
        </w:rPr>
        <w:t xml:space="preserve">Gabinet Neurologiczny Justyna </w:t>
      </w:r>
      <w:proofErr w:type="spellStart"/>
      <w:r w:rsidR="000C2A46">
        <w:rPr>
          <w:rFonts w:ascii="Georgia" w:hAnsi="Georgia"/>
          <w:sz w:val="22"/>
          <w:szCs w:val="22"/>
        </w:rPr>
        <w:t>Pigońska</w:t>
      </w:r>
      <w:proofErr w:type="spellEnd"/>
      <w:r w:rsidR="000C2A46">
        <w:rPr>
          <w:rFonts w:ascii="Georgia" w:hAnsi="Georgia"/>
          <w:sz w:val="22"/>
          <w:szCs w:val="22"/>
        </w:rPr>
        <w:t>”, 95-070 Rąbień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3FE1B725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13BD364" w14:textId="7F299212" w:rsidR="000C2A46" w:rsidRDefault="000C2A46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8D5A835" w14:textId="77777777" w:rsidR="000C2A46" w:rsidRDefault="000C2A46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255B4CEF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0C2A46">
        <w:rPr>
          <w:rFonts w:ascii="Georgia" w:hAnsi="Georgia"/>
          <w:sz w:val="22"/>
          <w:szCs w:val="22"/>
        </w:rPr>
        <w:t>y</w:t>
      </w:r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55356450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2A4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0C2A46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2A46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568FE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2025-12-19T14:23:00Z</cp:lastPrinted>
  <dcterms:created xsi:type="dcterms:W3CDTF">2025-12-19T14:23:00Z</dcterms:created>
  <dcterms:modified xsi:type="dcterms:W3CDTF">2025-12-19T14:23:00Z</dcterms:modified>
</cp:coreProperties>
</file>